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7B" w:rsidRPr="00C53B5E" w:rsidRDefault="008C1167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Law Enforcement</w:t>
      </w:r>
      <w:r w:rsidR="008E5C33">
        <w:rPr>
          <w:b/>
          <w:sz w:val="32"/>
        </w:rPr>
        <w:t xml:space="preserve"> Recording</w:t>
      </w:r>
      <w:r w:rsidR="0086627B">
        <w:rPr>
          <w:b/>
          <w:sz w:val="32"/>
        </w:rPr>
        <w:t xml:space="preserve"> Request Form</w:t>
      </w:r>
      <w:r w:rsidR="008E5C33">
        <w:rPr>
          <w:b/>
          <w:sz w:val="32"/>
        </w:rPr>
        <w:t xml:space="preserve"> – Act 22 of 2017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8E5C33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This form can be used to request </w:t>
      </w:r>
      <w:r w:rsidR="003D71C6">
        <w:rPr>
          <w:rFonts w:ascii="Arial" w:hAnsi="Arial" w:cs="Arial"/>
          <w:i/>
          <w:sz w:val="20"/>
          <w:szCs w:val="22"/>
        </w:rPr>
        <w:t>law enforcement</w:t>
      </w:r>
      <w:r>
        <w:rPr>
          <w:rFonts w:ascii="Arial" w:hAnsi="Arial" w:cs="Arial"/>
          <w:i/>
          <w:sz w:val="20"/>
          <w:szCs w:val="22"/>
        </w:rPr>
        <w:t xml:space="preserve"> recordings (“</w:t>
      </w:r>
      <w:r w:rsidRPr="008E5C33">
        <w:rPr>
          <w:rFonts w:ascii="Arial" w:hAnsi="Arial" w:cs="Arial"/>
          <w:i/>
          <w:sz w:val="20"/>
          <w:szCs w:val="22"/>
        </w:rPr>
        <w:t>any audio recording or video recording made by a law enforcement agency</w:t>
      </w:r>
      <w:r>
        <w:rPr>
          <w:rFonts w:ascii="Arial" w:hAnsi="Arial" w:cs="Arial"/>
          <w:i/>
          <w:sz w:val="20"/>
          <w:szCs w:val="22"/>
        </w:rPr>
        <w:t>”) under Act 22 of 2017. Note that the Right-to-Know Law</w:t>
      </w:r>
      <w:r w:rsidR="00913C46">
        <w:rPr>
          <w:rFonts w:ascii="Arial" w:hAnsi="Arial" w:cs="Arial"/>
          <w:i/>
          <w:sz w:val="20"/>
          <w:szCs w:val="22"/>
        </w:rPr>
        <w:t xml:space="preserve"> does not apply to such recordings</w:t>
      </w:r>
      <w:r w:rsidR="003D71C6">
        <w:rPr>
          <w:rFonts w:ascii="Arial" w:hAnsi="Arial" w:cs="Arial"/>
          <w:i/>
          <w:sz w:val="20"/>
          <w:szCs w:val="22"/>
        </w:rPr>
        <w:t>.</w:t>
      </w:r>
      <w:r w:rsidR="00F309EF">
        <w:rPr>
          <w:rFonts w:ascii="Arial" w:hAnsi="Arial" w:cs="Arial"/>
          <w:i/>
          <w:sz w:val="20"/>
          <w:szCs w:val="22"/>
        </w:rPr>
        <w:t xml:space="preserve"> </w:t>
      </w:r>
      <w:r w:rsidR="003D71C6">
        <w:rPr>
          <w:rFonts w:ascii="Arial" w:hAnsi="Arial" w:cs="Arial"/>
          <w:i/>
          <w:sz w:val="20"/>
          <w:szCs w:val="22"/>
        </w:rPr>
        <w:t>A</w:t>
      </w:r>
      <w:r w:rsidR="00F146C3">
        <w:rPr>
          <w:rFonts w:ascii="Arial" w:hAnsi="Arial" w:cs="Arial"/>
          <w:i/>
          <w:sz w:val="20"/>
          <w:szCs w:val="22"/>
        </w:rPr>
        <w:t>ny denials must be appealed</w:t>
      </w:r>
      <w:r w:rsidR="00F309EF">
        <w:rPr>
          <w:rFonts w:ascii="Arial" w:hAnsi="Arial" w:cs="Arial"/>
          <w:i/>
          <w:sz w:val="20"/>
          <w:szCs w:val="22"/>
        </w:rPr>
        <w:t xml:space="preserve"> to the appropriate </w:t>
      </w:r>
      <w:r w:rsidR="00F146C3">
        <w:rPr>
          <w:rFonts w:ascii="Arial" w:hAnsi="Arial" w:cs="Arial"/>
          <w:i/>
          <w:sz w:val="20"/>
          <w:szCs w:val="22"/>
        </w:rPr>
        <w:t>C</w:t>
      </w:r>
      <w:r w:rsidR="00F309EF">
        <w:rPr>
          <w:rFonts w:ascii="Arial" w:hAnsi="Arial" w:cs="Arial"/>
          <w:i/>
          <w:sz w:val="20"/>
          <w:szCs w:val="22"/>
        </w:rPr>
        <w:t>ourt</w:t>
      </w:r>
      <w:r w:rsidR="00F146C3">
        <w:rPr>
          <w:rFonts w:ascii="Arial" w:hAnsi="Arial" w:cs="Arial"/>
          <w:i/>
          <w:sz w:val="20"/>
          <w:szCs w:val="22"/>
        </w:rPr>
        <w:t xml:space="preserve"> of Common Pleas</w:t>
      </w:r>
      <w:r w:rsidR="00F309EF">
        <w:rPr>
          <w:rFonts w:ascii="Arial" w:hAnsi="Arial" w:cs="Arial"/>
          <w:i/>
          <w:sz w:val="20"/>
          <w:szCs w:val="22"/>
        </w:rPr>
        <w:t xml:space="preserve">, </w:t>
      </w:r>
      <w:r w:rsidR="00F309EF" w:rsidRPr="00F309EF">
        <w:rPr>
          <w:rFonts w:ascii="Arial" w:hAnsi="Arial" w:cs="Arial"/>
          <w:b/>
          <w:i/>
          <w:sz w:val="20"/>
          <w:szCs w:val="22"/>
          <w:u w:val="single"/>
        </w:rPr>
        <w:t>not</w:t>
      </w:r>
      <w:r w:rsidR="00F309EF">
        <w:rPr>
          <w:rFonts w:ascii="Arial" w:hAnsi="Arial" w:cs="Arial"/>
          <w:i/>
          <w:sz w:val="20"/>
          <w:szCs w:val="22"/>
        </w:rPr>
        <w:t xml:space="preserve"> the Office of Open Records.</w:t>
      </w:r>
    </w:p>
    <w:p w:rsidR="003D71C6" w:rsidRDefault="003D71C6" w:rsidP="003D71C6">
      <w:pPr>
        <w:spacing w:line="120" w:lineRule="exact"/>
        <w:jc w:val="both"/>
        <w:rPr>
          <w:rFonts w:ascii="Cambria" w:hAnsi="Cambria"/>
          <w:sz w:val="22"/>
          <w:szCs w:val="22"/>
        </w:rPr>
      </w:pPr>
    </w:p>
    <w:p w:rsidR="003D71C6" w:rsidRDefault="003D71C6" w:rsidP="003D71C6">
      <w:pPr>
        <w:spacing w:line="120" w:lineRule="exact"/>
        <w:jc w:val="both"/>
        <w:rPr>
          <w:rFonts w:ascii="Cambria" w:hAnsi="Cambria"/>
          <w:sz w:val="22"/>
          <w:szCs w:val="22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8C1167">
        <w:rPr>
          <w:rFonts w:ascii="Cambria" w:hAnsi="Cambria"/>
          <w:sz w:val="22"/>
          <w:szCs w:val="22"/>
        </w:rPr>
        <w:t xml:space="preserve">: </w:t>
      </w:r>
      <w:r w:rsidR="00687657" w:rsidRPr="00DC45B0">
        <w:rPr>
          <w:rFonts w:ascii="Cambria" w:hAnsi="Cambria"/>
          <w:sz w:val="22"/>
          <w:szCs w:val="22"/>
        </w:rPr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8C1167">
        <w:rPr>
          <w:rFonts w:ascii="Cambria" w:hAnsi="Cambria"/>
          <w:sz w:val="22"/>
          <w:szCs w:val="22"/>
        </w:rPr>
        <w:t>__________</w:t>
      </w:r>
      <w:r w:rsidR="008C1167">
        <w:rPr>
          <w:rFonts w:ascii="Cambria" w:hAnsi="Cambria"/>
          <w:sz w:val="22"/>
          <w:szCs w:val="22"/>
        </w:rPr>
        <w:tab/>
      </w:r>
      <w:r w:rsidR="000A7831">
        <w:rPr>
          <w:rFonts w:ascii="Cambria" w:hAnsi="Cambria"/>
          <w:sz w:val="22"/>
          <w:szCs w:val="22"/>
        </w:rPr>
        <w:t>(Attn: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F81152" w:rsidRPr="00DC45B0" w:rsidRDefault="00F81152" w:rsidP="00F8115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>
        <w:rPr>
          <w:rFonts w:ascii="Cambria" w:hAnsi="Cambria"/>
          <w:sz w:val="22"/>
          <w:szCs w:val="22"/>
        </w:rPr>
        <w:t xml:space="preserve"> of </w:t>
      </w:r>
      <w:r w:rsidRPr="00DC45B0">
        <w:rPr>
          <w:rFonts w:ascii="Cambria" w:hAnsi="Cambria"/>
          <w:sz w:val="22"/>
          <w:szCs w:val="22"/>
        </w:rPr>
        <w:t>Request: ___</w:t>
      </w:r>
      <w:r>
        <w:rPr>
          <w:rFonts w:ascii="Cambria" w:hAnsi="Cambria"/>
          <w:sz w:val="22"/>
          <w:szCs w:val="22"/>
        </w:rPr>
        <w:t>__________</w:t>
      </w:r>
      <w:r w:rsidRPr="00DC45B0">
        <w:rPr>
          <w:rFonts w:ascii="Cambria" w:hAnsi="Cambria"/>
          <w:sz w:val="22"/>
          <w:szCs w:val="22"/>
        </w:rPr>
        <w:t>_______________________</w:t>
      </w:r>
      <w:r w:rsidR="00562912">
        <w:rPr>
          <w:rFonts w:ascii="Cambria" w:hAnsi="Cambria"/>
          <w:sz w:val="22"/>
          <w:szCs w:val="22"/>
        </w:rPr>
        <w:t>____________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via: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U.S. Mail 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In Person</w:t>
      </w:r>
    </w:p>
    <w:p w:rsidR="008C1167" w:rsidRDefault="008C1167" w:rsidP="007372B4">
      <w:pPr>
        <w:tabs>
          <w:tab w:val="right" w:pos="10080"/>
        </w:tabs>
        <w:spacing w:line="240" w:lineRule="exact"/>
        <w:jc w:val="right"/>
        <w:rPr>
          <w:rFonts w:ascii="Cambria" w:hAnsi="Cambria"/>
          <w:i/>
          <w:sz w:val="22"/>
          <w:szCs w:val="22"/>
        </w:rPr>
      </w:pPr>
      <w:r w:rsidRPr="003D71C6">
        <w:rPr>
          <w:rFonts w:ascii="Cambria" w:hAnsi="Cambria"/>
          <w:i/>
          <w:sz w:val="22"/>
          <w:szCs w:val="22"/>
        </w:rPr>
        <w:tab/>
      </w:r>
      <w:r w:rsidR="00F81152">
        <w:rPr>
          <w:rFonts w:ascii="Cambria" w:hAnsi="Cambria"/>
          <w:i/>
          <w:sz w:val="22"/>
          <w:szCs w:val="22"/>
        </w:rPr>
        <w:t>(</w:t>
      </w:r>
      <w:r w:rsidRPr="003D71C6">
        <w:rPr>
          <w:rFonts w:ascii="Cambria" w:hAnsi="Cambria"/>
          <w:i/>
          <w:sz w:val="22"/>
          <w:szCs w:val="22"/>
        </w:rPr>
        <w:t>Act 22</w:t>
      </w:r>
      <w:r w:rsidR="00F81152">
        <w:rPr>
          <w:rFonts w:ascii="Cambria" w:hAnsi="Cambria"/>
          <w:i/>
          <w:sz w:val="22"/>
          <w:szCs w:val="22"/>
        </w:rPr>
        <w:t xml:space="preserve"> </w:t>
      </w:r>
      <w:r w:rsidRPr="003D71C6">
        <w:rPr>
          <w:rFonts w:ascii="Cambria" w:hAnsi="Cambria"/>
          <w:i/>
          <w:sz w:val="22"/>
          <w:szCs w:val="22"/>
        </w:rPr>
        <w:t xml:space="preserve">requires requests to be submitted </w:t>
      </w:r>
      <w:r w:rsidR="00F81152">
        <w:rPr>
          <w:rFonts w:ascii="Cambria" w:hAnsi="Cambria"/>
          <w:i/>
          <w:sz w:val="22"/>
          <w:szCs w:val="22"/>
        </w:rPr>
        <w:t xml:space="preserve">via “personal delivery or </w:t>
      </w:r>
      <w:r w:rsidRPr="003D71C6">
        <w:rPr>
          <w:rFonts w:ascii="Cambria" w:hAnsi="Cambria"/>
          <w:i/>
          <w:sz w:val="22"/>
          <w:szCs w:val="22"/>
        </w:rPr>
        <w:t>certified mail.</w:t>
      </w:r>
      <w:r w:rsidR="00F81152">
        <w:rPr>
          <w:rFonts w:ascii="Cambria" w:hAnsi="Cambria"/>
          <w:i/>
          <w:sz w:val="22"/>
          <w:szCs w:val="22"/>
        </w:rPr>
        <w:t>”</w:t>
      </w:r>
      <w:r w:rsidRPr="003D71C6">
        <w:rPr>
          <w:rFonts w:ascii="Cambria" w:hAnsi="Cambria"/>
          <w:i/>
          <w:sz w:val="22"/>
          <w:szCs w:val="22"/>
        </w:rPr>
        <w:t>)</w:t>
      </w:r>
    </w:p>
    <w:p w:rsidR="00F81152" w:rsidRPr="00F81152" w:rsidRDefault="00F81152" w:rsidP="00F81152">
      <w:pPr>
        <w:tabs>
          <w:tab w:val="right" w:pos="10080"/>
        </w:tabs>
        <w:spacing w:line="240" w:lineRule="exact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3D71C6">
      <w:pPr>
        <w:spacing w:line="240" w:lineRule="exact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8E5C33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RECORDING</w:t>
      </w:r>
      <w:r w:rsidR="00937A55">
        <w:rPr>
          <w:rFonts w:ascii="Cambria" w:hAnsi="Cambria"/>
          <w:b/>
          <w:sz w:val="22"/>
          <w:szCs w:val="22"/>
        </w:rPr>
        <w:t xml:space="preserve">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A05F28" w:rsidRPr="003D71C6">
        <w:rPr>
          <w:rFonts w:ascii="Cambria" w:hAnsi="Cambria"/>
          <w:i/>
          <w:sz w:val="22"/>
          <w:szCs w:val="20"/>
        </w:rPr>
        <w:t xml:space="preserve">Requests must be submitted within </w:t>
      </w:r>
      <w:r w:rsidR="00A05F28" w:rsidRPr="003D71C6">
        <w:rPr>
          <w:rFonts w:ascii="Cambria" w:hAnsi="Cambria"/>
          <w:b/>
          <w:i/>
          <w:sz w:val="22"/>
          <w:szCs w:val="20"/>
        </w:rPr>
        <w:t>60 days</w:t>
      </w:r>
      <w:r w:rsidR="00A05F28" w:rsidRPr="003D71C6">
        <w:rPr>
          <w:rFonts w:ascii="Cambria" w:hAnsi="Cambria"/>
          <w:i/>
          <w:sz w:val="22"/>
          <w:szCs w:val="20"/>
        </w:rPr>
        <w:t xml:space="preserve"> of the event recorded. </w:t>
      </w:r>
      <w:r w:rsidRPr="002A6661">
        <w:rPr>
          <w:rFonts w:ascii="Cambria" w:hAnsi="Cambria"/>
          <w:b/>
          <w:i/>
          <w:sz w:val="22"/>
          <w:szCs w:val="20"/>
        </w:rPr>
        <w:t xml:space="preserve">All of the following information is </w:t>
      </w:r>
      <w:r w:rsidRPr="00A26961">
        <w:rPr>
          <w:rFonts w:ascii="Cambria" w:hAnsi="Cambria"/>
          <w:b/>
          <w:i/>
          <w:sz w:val="22"/>
          <w:szCs w:val="20"/>
          <w:u w:val="single"/>
        </w:rPr>
        <w:t>required</w:t>
      </w:r>
      <w:r w:rsidRPr="003D71C6">
        <w:rPr>
          <w:rFonts w:ascii="Cambria" w:hAnsi="Cambria"/>
          <w:i/>
          <w:sz w:val="22"/>
          <w:szCs w:val="20"/>
        </w:rPr>
        <w:t xml:space="preserve">. Be </w:t>
      </w:r>
      <w:r w:rsidR="00913C46" w:rsidRPr="003D71C6">
        <w:rPr>
          <w:rFonts w:ascii="Cambria" w:hAnsi="Cambria"/>
          <w:i/>
          <w:sz w:val="22"/>
          <w:szCs w:val="20"/>
        </w:rPr>
        <w:t>thorough; use additional pages if necessary.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Default="008E5C33" w:rsidP="00623C82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</w:t>
      </w:r>
      <w:r w:rsidR="00000516">
        <w:rPr>
          <w:rFonts w:ascii="Cambria" w:hAnsi="Cambria"/>
          <w:sz w:val="22"/>
          <w:szCs w:val="22"/>
        </w:rPr>
        <w:t xml:space="preserve"> and </w:t>
      </w:r>
      <w:r>
        <w:rPr>
          <w:rFonts w:ascii="Cambria" w:hAnsi="Cambria"/>
          <w:sz w:val="22"/>
          <w:szCs w:val="22"/>
        </w:rPr>
        <w:t xml:space="preserve">Time of </w:t>
      </w:r>
      <w:r w:rsidR="00623C82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Event:</w:t>
      </w:r>
      <w:r w:rsidR="00000516">
        <w:rPr>
          <w:rFonts w:ascii="Cambria" w:hAnsi="Cambria"/>
          <w:sz w:val="22"/>
          <w:szCs w:val="22"/>
        </w:rPr>
        <w:tab/>
        <w:t>___________</w:t>
      </w:r>
      <w:r w:rsidR="004F79CF">
        <w:rPr>
          <w:rFonts w:ascii="Cambria" w:hAnsi="Cambria"/>
          <w:sz w:val="22"/>
          <w:szCs w:val="22"/>
        </w:rPr>
        <w:t>_____________________________________________</w:t>
      </w:r>
      <w:r w:rsidR="00623C82">
        <w:rPr>
          <w:rFonts w:ascii="Cambria" w:hAnsi="Cambria"/>
          <w:sz w:val="22"/>
          <w:szCs w:val="22"/>
        </w:rPr>
        <w:t>____________________________</w:t>
      </w:r>
      <w:r w:rsidR="004F79CF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</w:t>
      </w:r>
    </w:p>
    <w:p w:rsidR="00000516" w:rsidRDefault="00000516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D71C6" w:rsidRPr="00DC45B0" w:rsidRDefault="00000516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Location of the Event:</w:t>
      </w:r>
      <w:r>
        <w:rPr>
          <w:rFonts w:ascii="Cambria" w:hAnsi="Cambria"/>
          <w:sz w:val="22"/>
          <w:szCs w:val="22"/>
        </w:rPr>
        <w:tab/>
      </w:r>
      <w:r w:rsidR="003D71C6" w:rsidRPr="00DC45B0">
        <w:rPr>
          <w:rFonts w:ascii="Cambria" w:hAnsi="Cambria"/>
          <w:sz w:val="22"/>
          <w:szCs w:val="22"/>
        </w:rPr>
        <w:t>_______________________________</w:t>
      </w:r>
      <w:r w:rsidR="003D71C6">
        <w:rPr>
          <w:rFonts w:ascii="Cambria" w:hAnsi="Cambria"/>
          <w:sz w:val="22"/>
          <w:szCs w:val="22"/>
        </w:rPr>
        <w:t>_________________________________________________</w:t>
      </w:r>
      <w:r>
        <w:rPr>
          <w:rFonts w:ascii="Cambria" w:hAnsi="Cambria"/>
          <w:sz w:val="22"/>
          <w:szCs w:val="22"/>
        </w:rPr>
        <w:t>____</w:t>
      </w:r>
      <w:r w:rsidR="003D71C6">
        <w:rPr>
          <w:rFonts w:ascii="Cambria" w:hAnsi="Cambria"/>
          <w:sz w:val="22"/>
          <w:szCs w:val="22"/>
        </w:rPr>
        <w:t>____________</w:t>
      </w:r>
      <w:r>
        <w:rPr>
          <w:rFonts w:ascii="Cambria" w:hAnsi="Cambria"/>
          <w:sz w:val="22"/>
          <w:szCs w:val="22"/>
        </w:rPr>
        <w:t>_</w:t>
      </w:r>
    </w:p>
    <w:p w:rsidR="008E5C33" w:rsidRPr="00DC45B0" w:rsidRDefault="008E5C33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D71C6" w:rsidRDefault="003D71C6" w:rsidP="00623C82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Describe the Event:</w:t>
      </w:r>
      <w:r w:rsidR="0000051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3D71C6" w:rsidRPr="00DC45B0" w:rsidRDefault="003D71C6" w:rsidP="00000516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3D71C6" w:rsidRPr="00DC45B0" w:rsidRDefault="003D71C6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3D71C6" w:rsidRPr="00DC45B0" w:rsidRDefault="003D71C6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3D71C6" w:rsidRPr="00DC45B0" w:rsidRDefault="003D71C6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8E5C33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Describe Your Relationship to </w:t>
      </w:r>
      <w:r w:rsidR="00623C82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Event: _</w:t>
      </w:r>
      <w:r w:rsidR="004F79CF">
        <w:rPr>
          <w:rFonts w:ascii="Cambria" w:hAnsi="Cambria"/>
          <w:sz w:val="22"/>
          <w:szCs w:val="22"/>
        </w:rPr>
        <w:t>____________________________________________________________________</w:t>
      </w:r>
      <w:r w:rsidR="00623C82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__</w:t>
      </w:r>
    </w:p>
    <w:p w:rsidR="008E5C33" w:rsidRPr="00DC45B0" w:rsidRDefault="008E5C33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3D71C6" w:rsidRPr="00DC45B0" w:rsidRDefault="003D71C6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4F79CF" w:rsidRPr="00DC45B0" w:rsidRDefault="004F79CF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8E5C33" w:rsidRDefault="008E5C33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If </w:t>
      </w:r>
      <w:r w:rsidR="00623C82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Event Occurred in a Residence, Identify All People Present (</w:t>
      </w:r>
      <w:r w:rsidRPr="00C7791B">
        <w:rPr>
          <w:rFonts w:ascii="Cambria" w:hAnsi="Cambria"/>
          <w:i/>
          <w:sz w:val="20"/>
          <w:szCs w:val="22"/>
        </w:rPr>
        <w:t xml:space="preserve">unless unknown </w:t>
      </w:r>
      <w:r w:rsidR="00623C82">
        <w:rPr>
          <w:rFonts w:ascii="Cambria" w:hAnsi="Cambria"/>
          <w:i/>
          <w:sz w:val="20"/>
          <w:szCs w:val="22"/>
        </w:rPr>
        <w:t>&amp;</w:t>
      </w:r>
      <w:r w:rsidRPr="00C7791B">
        <w:rPr>
          <w:rFonts w:ascii="Cambria" w:hAnsi="Cambria"/>
          <w:i/>
          <w:sz w:val="20"/>
          <w:szCs w:val="22"/>
        </w:rPr>
        <w:t xml:space="preserve"> not reasonably ascertainable</w:t>
      </w:r>
      <w:r>
        <w:rPr>
          <w:rFonts w:ascii="Cambria" w:hAnsi="Cambria"/>
          <w:sz w:val="22"/>
          <w:szCs w:val="22"/>
        </w:rPr>
        <w:t>):</w:t>
      </w:r>
    </w:p>
    <w:p w:rsidR="008E5C33" w:rsidRPr="00DC45B0" w:rsidRDefault="008E5C33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4F79CF" w:rsidRPr="00DC45B0" w:rsidRDefault="004F79CF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3C57C4" w:rsidRPr="00DC45B0" w:rsidRDefault="004F79CF" w:rsidP="00623C82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7372B4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40757" w:rsidRPr="00687657" w:rsidRDefault="008E5C33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If an Act 22</w:t>
      </w:r>
      <w:r w:rsidR="00D40757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request is granted, the agency may charge “reasonable fees” to provide a copy of the recording.</w:t>
      </w:r>
    </w:p>
    <w:p w:rsidR="00913C46" w:rsidRDefault="00913C46" w:rsidP="00913C46">
      <w:pPr>
        <w:spacing w:line="120" w:lineRule="exact"/>
        <w:jc w:val="both"/>
        <w:rPr>
          <w:rFonts w:ascii="Cambria" w:hAnsi="Cambria"/>
          <w:sz w:val="22"/>
          <w:szCs w:val="22"/>
        </w:rPr>
      </w:pP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3D71C6" w:rsidRDefault="003D71C6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>(</w:t>
      </w:r>
      <w:r w:rsidR="008E5C33">
        <w:rPr>
          <w:rFonts w:ascii="Cambria" w:hAnsi="Cambria"/>
          <w:sz w:val="22"/>
          <w:szCs w:val="22"/>
        </w:rPr>
        <w:t>30 cal.</w:t>
      </w:r>
      <w:r>
        <w:rPr>
          <w:rFonts w:ascii="Cambria" w:hAnsi="Cambria"/>
          <w:sz w:val="22"/>
          <w:szCs w:val="22"/>
        </w:rPr>
        <w:t xml:space="preserve">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Ext</w:t>
      </w:r>
      <w:r w:rsidR="008E5C33">
        <w:rPr>
          <w:rFonts w:ascii="Cambria" w:hAnsi="Cambria"/>
          <w:sz w:val="22"/>
          <w:szCs w:val="22"/>
        </w:rPr>
        <w:t>ension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8E5C33">
        <w:rPr>
          <w:rFonts w:ascii="Cambria" w:hAnsi="Cambria"/>
          <w:sz w:val="22"/>
          <w:szCs w:val="22"/>
        </w:rPr>
        <w:t>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</w:t>
      </w:r>
      <w:r w:rsidR="008E5C33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Pr="003D71C6" w:rsidRDefault="00687657" w:rsidP="007372B4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sectPr w:rsidR="00687657" w:rsidRPr="003D71C6" w:rsidSect="003D71C6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52" w:rsidRDefault="00DC4552" w:rsidP="003C57C4">
      <w:r>
        <w:separator/>
      </w:r>
    </w:p>
  </w:endnote>
  <w:endnote w:type="continuationSeparator" w:id="0">
    <w:p w:rsidR="00DC4552" w:rsidRDefault="00DC4552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</w:t>
    </w:r>
    <w:r w:rsidR="00A05F28"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 w:rsidR="00A05F28"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7372B4">
      <w:rPr>
        <w:rFonts w:ascii="Arial Narrow" w:hAnsi="Arial Narrow"/>
        <w:sz w:val="20"/>
      </w:rPr>
      <w:t>March</w:t>
    </w:r>
    <w:r w:rsidR="008E5C33">
      <w:rPr>
        <w:rFonts w:ascii="Arial Narrow" w:hAnsi="Arial Narrow"/>
        <w:sz w:val="20"/>
      </w:rPr>
      <w:t xml:space="preserve"> </w:t>
    </w:r>
    <w:r w:rsidR="009D3F10">
      <w:rPr>
        <w:rFonts w:ascii="Arial Narrow" w:hAnsi="Arial Narrow"/>
        <w:sz w:val="20"/>
      </w:rPr>
      <w:t>16</w:t>
    </w:r>
    <w:r w:rsidR="008E5C33">
      <w:rPr>
        <w:rFonts w:ascii="Arial Narrow" w:hAnsi="Arial Narrow"/>
        <w:sz w:val="20"/>
      </w:rPr>
      <w:t>, 20</w:t>
    </w:r>
    <w:r w:rsidR="007372B4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</w:t>
    </w:r>
    <w:r w:rsidR="008E5C33">
      <w:rPr>
        <w:rFonts w:ascii="Arial" w:hAnsi="Arial" w:cs="Arial"/>
        <w:i/>
        <w:sz w:val="20"/>
        <w:szCs w:val="22"/>
      </w:rPr>
      <w:t xml:space="preserve">Act 22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623C82" w:rsidRPr="000D229D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  <w:r w:rsidR="00623C82" w:rsidRPr="00623C82">
      <w:rPr>
        <w:rFonts w:ascii="Arial" w:hAnsi="Arial" w:cs="Arial"/>
        <w:i/>
        <w:sz w:val="20"/>
        <w:szCs w:val="22"/>
      </w:rPr>
      <w:tab/>
    </w:r>
    <w:r w:rsidR="00623C82" w:rsidRPr="00623C82">
      <w:rPr>
        <w:rFonts w:ascii="Arial Narrow" w:hAnsi="Arial Narrow" w:cs="Arial"/>
        <w:sz w:val="20"/>
        <w:szCs w:val="22"/>
      </w:rPr>
      <w:t>by the Office of Open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52" w:rsidRDefault="00DC4552" w:rsidP="003C57C4">
      <w:r>
        <w:separator/>
      </w:r>
    </w:p>
  </w:footnote>
  <w:footnote w:type="continuationSeparator" w:id="0">
    <w:p w:rsidR="00DC4552" w:rsidRDefault="00DC4552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F4" w:rsidRDefault="00066BF4" w:rsidP="003D7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0516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A6661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D71C6"/>
    <w:rsid w:val="003E001B"/>
    <w:rsid w:val="003F0C5A"/>
    <w:rsid w:val="003F3D71"/>
    <w:rsid w:val="00406FBE"/>
    <w:rsid w:val="004563E4"/>
    <w:rsid w:val="00472415"/>
    <w:rsid w:val="004A7C5E"/>
    <w:rsid w:val="004B3639"/>
    <w:rsid w:val="004F79CF"/>
    <w:rsid w:val="00514F21"/>
    <w:rsid w:val="0051778E"/>
    <w:rsid w:val="00562912"/>
    <w:rsid w:val="00577506"/>
    <w:rsid w:val="005831ED"/>
    <w:rsid w:val="005876EE"/>
    <w:rsid w:val="005E7422"/>
    <w:rsid w:val="005F1E36"/>
    <w:rsid w:val="00623C82"/>
    <w:rsid w:val="00687657"/>
    <w:rsid w:val="006B69F7"/>
    <w:rsid w:val="00711AAF"/>
    <w:rsid w:val="00713105"/>
    <w:rsid w:val="007230D6"/>
    <w:rsid w:val="00731BD4"/>
    <w:rsid w:val="00732F9D"/>
    <w:rsid w:val="007372B4"/>
    <w:rsid w:val="00761348"/>
    <w:rsid w:val="0076672D"/>
    <w:rsid w:val="00791A5D"/>
    <w:rsid w:val="00841CAA"/>
    <w:rsid w:val="00845CE1"/>
    <w:rsid w:val="00861D3E"/>
    <w:rsid w:val="0086627B"/>
    <w:rsid w:val="008C1167"/>
    <w:rsid w:val="008D1D5B"/>
    <w:rsid w:val="008E5C33"/>
    <w:rsid w:val="00902619"/>
    <w:rsid w:val="00913C46"/>
    <w:rsid w:val="00937A55"/>
    <w:rsid w:val="00953E49"/>
    <w:rsid w:val="00954680"/>
    <w:rsid w:val="00995AC4"/>
    <w:rsid w:val="009A0ED9"/>
    <w:rsid w:val="009A7790"/>
    <w:rsid w:val="009C73EB"/>
    <w:rsid w:val="009D3F10"/>
    <w:rsid w:val="009D5B6F"/>
    <w:rsid w:val="009F5758"/>
    <w:rsid w:val="00A05F28"/>
    <w:rsid w:val="00A12A8D"/>
    <w:rsid w:val="00A26961"/>
    <w:rsid w:val="00A54C2A"/>
    <w:rsid w:val="00A55B60"/>
    <w:rsid w:val="00A8609C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7791B"/>
    <w:rsid w:val="00C92122"/>
    <w:rsid w:val="00CA4106"/>
    <w:rsid w:val="00CC26B4"/>
    <w:rsid w:val="00D35476"/>
    <w:rsid w:val="00D40757"/>
    <w:rsid w:val="00D55B3A"/>
    <w:rsid w:val="00D67F2C"/>
    <w:rsid w:val="00DC4552"/>
    <w:rsid w:val="00DC45B0"/>
    <w:rsid w:val="00DC5466"/>
    <w:rsid w:val="00DE0D1B"/>
    <w:rsid w:val="00DE4102"/>
    <w:rsid w:val="00E002AD"/>
    <w:rsid w:val="00E20BC7"/>
    <w:rsid w:val="00E42AAC"/>
    <w:rsid w:val="00E446BB"/>
    <w:rsid w:val="00E847B7"/>
    <w:rsid w:val="00E84C6D"/>
    <w:rsid w:val="00EC2654"/>
    <w:rsid w:val="00EC4AF0"/>
    <w:rsid w:val="00ED45C2"/>
    <w:rsid w:val="00ED5182"/>
    <w:rsid w:val="00EE06F8"/>
    <w:rsid w:val="00F146C3"/>
    <w:rsid w:val="00F2437C"/>
    <w:rsid w:val="00F309EF"/>
    <w:rsid w:val="00F42A3B"/>
    <w:rsid w:val="00F6048A"/>
    <w:rsid w:val="00F66C11"/>
    <w:rsid w:val="00F77639"/>
    <w:rsid w:val="00F81152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B192-2687-4ED6-8CDC-BE7B2C641E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0c500e-3542-4791-a9e4-6532f943cee7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A369B0-1786-4EAC-87E4-23B92AB2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3633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Sostar, Janelle K</cp:lastModifiedBy>
  <cp:revision>2</cp:revision>
  <cp:lastPrinted>2020-03-02T21:44:00Z</cp:lastPrinted>
  <dcterms:created xsi:type="dcterms:W3CDTF">2020-03-11T15:30:00Z</dcterms:created>
  <dcterms:modified xsi:type="dcterms:W3CDTF">2020-03-11T15:30:00Z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